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1241"/>
        <w:tblW w:w="0" w:type="auto"/>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ook w:val="06A0" w:firstRow="1" w:lastRow="0" w:firstColumn="1" w:lastColumn="0" w:noHBand="1" w:noVBand="1"/>
      </w:tblPr>
      <w:tblGrid>
        <w:gridCol w:w="3150"/>
        <w:gridCol w:w="5760"/>
      </w:tblGrid>
      <w:tr w:rsidR="00F2514C" w14:paraId="3643496C" w14:textId="77777777" w:rsidTr="001410FA">
        <w:trPr>
          <w:trHeight w:val="1209"/>
        </w:trPr>
        <w:tc>
          <w:tcPr>
            <w:tcW w:w="8910" w:type="dxa"/>
            <w:gridSpan w:val="2"/>
            <w:tcBorders>
              <w:top w:val="nil"/>
              <w:bottom w:val="nil"/>
            </w:tcBorders>
            <w:tcMar>
              <w:top w:w="144" w:type="dxa"/>
              <w:left w:w="115" w:type="dxa"/>
              <w:right w:w="115" w:type="dxa"/>
            </w:tcMar>
          </w:tcPr>
          <w:p w14:paraId="05061936" w14:textId="007C57DA" w:rsidR="00F2514C" w:rsidRPr="00F2514C" w:rsidRDefault="00F2514C" w:rsidP="00FF195E">
            <w:pPr>
              <w:rPr>
                <w:rFonts w:ascii="Franklin Gothic Demi" w:hAnsi="Franklin Gothic Demi"/>
                <w:sz w:val="72"/>
                <w:szCs w:val="72"/>
              </w:rPr>
            </w:pPr>
            <w:r w:rsidRPr="007514EB">
              <w:rPr>
                <w:rFonts w:ascii="Franklin Gothic Demi" w:hAnsi="Franklin Gothic Demi"/>
                <w:noProof/>
                <w:color w:val="000000" w:themeColor="text1"/>
                <w:sz w:val="56"/>
                <w:szCs w:val="56"/>
              </w:rPr>
              <mc:AlternateContent>
                <mc:Choice Requires="wps">
                  <w:drawing>
                    <wp:anchor distT="0" distB="0" distL="114300" distR="114300" simplePos="0" relativeHeight="251662336" behindDoc="0" locked="0" layoutInCell="1" allowOverlap="1" wp14:anchorId="7AA6E5A3" wp14:editId="23262890">
                      <wp:simplePos x="0" y="0"/>
                      <wp:positionH relativeFrom="column">
                        <wp:posOffset>-977900</wp:posOffset>
                      </wp:positionH>
                      <wp:positionV relativeFrom="paragraph">
                        <wp:posOffset>-38100</wp:posOffset>
                      </wp:positionV>
                      <wp:extent cx="222250" cy="539750"/>
                      <wp:effectExtent l="0" t="0" r="6350" b="0"/>
                      <wp:wrapNone/>
                      <wp:docPr id="1" name="Rectangle 1"/>
                      <wp:cNvGraphicFramePr/>
                      <a:graphic xmlns:a="http://schemas.openxmlformats.org/drawingml/2006/main">
                        <a:graphicData uri="http://schemas.microsoft.com/office/word/2010/wordprocessingShape">
                          <wps:wsp>
                            <wps:cNvSpPr/>
                            <wps:spPr>
                              <a:xfrm>
                                <a:off x="0" y="0"/>
                                <a:ext cx="222250" cy="5397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8A558A" id="Rectangle 1" o:spid="_x0000_s1026" style="position:absolute;margin-left:-77pt;margin-top:-3pt;width:17.5pt;height:4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" fillcolor="#007934" stroked="f" strokeweight="1pt"/>
                  </w:pict>
                </mc:Fallback>
              </mc:AlternateContent>
            </w:r>
            <w:r w:rsidR="007514EB" w:rsidRPr="007514EB">
              <w:rPr>
                <w:rFonts w:ascii="Franklin Gothic Demi" w:hAnsi="Franklin Gothic Demi"/>
                <w:color w:val="000000" w:themeColor="text1"/>
                <w:sz w:val="56"/>
                <w:szCs w:val="56"/>
              </w:rPr>
              <w:t xml:space="preserve">HVAC: </w:t>
            </w:r>
            <w:r w:rsidR="007514EB" w:rsidRPr="007514EB">
              <w:rPr>
                <w:rFonts w:ascii="Franklin Gothic Demi" w:hAnsi="Franklin Gothic Demi"/>
                <w:color w:val="007934"/>
                <w:sz w:val="56"/>
                <w:szCs w:val="56"/>
              </w:rPr>
              <w:t xml:space="preserve">KITCHEN </w:t>
            </w:r>
            <w:r w:rsidR="007514EB" w:rsidRPr="007514EB">
              <w:rPr>
                <w:rFonts w:ascii="Franklin Gothic Demi" w:hAnsi="Franklin Gothic Demi"/>
                <w:color w:val="000000" w:themeColor="text1"/>
                <w:sz w:val="56"/>
                <w:szCs w:val="56"/>
              </w:rPr>
              <w:t>EXHAUST</w:t>
            </w:r>
            <w:r w:rsidR="007514EB" w:rsidRPr="00C745C6">
              <w:rPr>
                <w:rFonts w:ascii="Franklin Gothic Demi" w:hAnsi="Franklin Gothic Demi"/>
                <w:color w:val="007934"/>
                <w:sz w:val="56"/>
                <w:szCs w:val="56"/>
              </w:rPr>
              <w:t xml:space="preserve"> </w:t>
            </w:r>
          </w:p>
          <w:p w14:paraId="7737E46E" w14:textId="0C2BD5B0" w:rsidR="00F2514C" w:rsidRDefault="00F2514C" w:rsidP="00FF195E">
            <w:pPr>
              <w:pStyle w:val="ListParagraph"/>
              <w:spacing w:after="240"/>
              <w:ind w:left="0"/>
              <w:rPr>
                <w:rFonts w:ascii="Franklin Gothic Demi" w:eastAsia="Times New Roman" w:hAnsi="Franklin Gothic Demi" w:cs="Arial"/>
                <w:color w:val="000000"/>
                <w:sz w:val="40"/>
                <w:szCs w:val="40"/>
                <w:lang w:eastAsia="en-US"/>
              </w:rPr>
            </w:pPr>
          </w:p>
        </w:tc>
      </w:tr>
      <w:tr w:rsidR="006E6A7A" w14:paraId="5042ACBC" w14:textId="77777777" w:rsidTr="007514EB">
        <w:trPr>
          <w:trHeight w:val="3450"/>
        </w:trPr>
        <w:tc>
          <w:tcPr>
            <w:tcW w:w="3150" w:type="dxa"/>
            <w:tcBorders>
              <w:top w:val="nil"/>
            </w:tcBorders>
            <w:tcMar>
              <w:top w:w="144" w:type="dxa"/>
              <w:left w:w="115" w:type="dxa"/>
              <w:right w:w="115" w:type="dxa"/>
            </w:tcMar>
          </w:tcPr>
          <w:p w14:paraId="4FAACAF0" w14:textId="77777777" w:rsidR="006E6A7A" w:rsidRDefault="006E6A7A" w:rsidP="00FF195E">
            <w:pPr>
              <w:rPr>
                <w:rFonts w:ascii="Franklin Gothic Demi" w:hAnsi="Franklin Gothic Demi"/>
                <w:sz w:val="72"/>
                <w:szCs w:val="72"/>
              </w:rPr>
            </w:pPr>
            <w:r>
              <w:rPr>
                <w:rFonts w:ascii="Franklin Gothic Demi" w:hAnsi="Franklin Gothic Demi"/>
                <w:noProof/>
                <w:sz w:val="72"/>
                <w:szCs w:val="72"/>
              </w:rPr>
              <w:drawing>
                <wp:inline distT="0" distB="0" distL="0" distR="0" wp14:anchorId="38F74C2A" wp14:editId="45AB58E1">
                  <wp:extent cx="1717312" cy="1857174"/>
                  <wp:effectExtent l="19050" t="19050" r="1651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7">
                            <a:extLst>
                              <a:ext uri="{28A0092B-C50C-407E-A947-70E740481C1C}">
                                <a14:useLocalDpi xmlns:a14="http://schemas.microsoft.com/office/drawing/2010/main" val="0"/>
                              </a:ext>
                            </a:extLst>
                          </a:blip>
                          <a:srcRect t="29800" b="4571"/>
                          <a:stretch/>
                        </pic:blipFill>
                        <pic:spPr bwMode="auto">
                          <a:xfrm>
                            <a:off x="0" y="0"/>
                            <a:ext cx="1719072" cy="1859078"/>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5760" w:type="dxa"/>
            <w:tcBorders>
              <w:top w:val="nil"/>
            </w:tcBorders>
            <w:tcMar>
              <w:top w:w="144" w:type="dxa"/>
              <w:left w:w="115" w:type="dxa"/>
              <w:right w:w="115" w:type="dxa"/>
            </w:tcMar>
          </w:tcPr>
          <w:p w14:paraId="663841B6" w14:textId="51ABBADF" w:rsidR="002E34E5" w:rsidRDefault="002E34E5" w:rsidP="00FF195E">
            <w:pPr>
              <w:pStyle w:val="ListParagraph"/>
              <w:spacing w:after="240"/>
              <w:ind w:left="0"/>
              <w:rPr>
                <w:rFonts w:ascii="Franklin Gothic Demi" w:eastAsia="Times New Roman" w:hAnsi="Franklin Gothic Demi" w:cs="Arial"/>
                <w:color w:val="000000"/>
                <w:sz w:val="40"/>
                <w:szCs w:val="40"/>
                <w:lang w:eastAsia="en-US"/>
              </w:rPr>
            </w:pPr>
            <w:r>
              <w:rPr>
                <w:rFonts w:ascii="Franklin Gothic Demi" w:eastAsia="Times New Roman" w:hAnsi="Franklin Gothic Demi" w:cs="Arial"/>
                <w:color w:val="000000"/>
                <w:sz w:val="40"/>
                <w:szCs w:val="40"/>
                <w:lang w:eastAsia="en-US"/>
              </w:rPr>
              <w:t>WHAT?</w:t>
            </w:r>
          </w:p>
          <w:p w14:paraId="173DCBDF" w14:textId="295461D5" w:rsidR="00483641" w:rsidRPr="007730D9" w:rsidRDefault="007514EB" w:rsidP="00FF195E">
            <w:pPr>
              <w:rPr>
                <w:rFonts w:ascii="Franklin Gothic Book" w:eastAsia="Times New Roman" w:hAnsi="Franklin Gothic Book" w:cs="Arial"/>
                <w:color w:val="000000"/>
              </w:rPr>
            </w:pPr>
            <w:r w:rsidRPr="007514EB">
              <w:rPr>
                <w:rFonts w:ascii="Franklin Gothic Book" w:eastAsia="Times New Roman" w:hAnsi="Franklin Gothic Book" w:cs="Arial"/>
                <w:color w:val="000000"/>
              </w:rPr>
              <w:t xml:space="preserve">Correctly installed kitchen exhaust fans remove moisture, cooking odors, and fumes are effectively removed for a healthier indoor environment. ENERGY STAR rated models not only meet the requirements for air exchange, </w:t>
            </w:r>
            <w:proofErr w:type="gramStart"/>
            <w:r w:rsidRPr="007514EB">
              <w:rPr>
                <w:rFonts w:ascii="Franklin Gothic Book" w:eastAsia="Times New Roman" w:hAnsi="Franklin Gothic Book" w:cs="Arial"/>
                <w:color w:val="000000"/>
              </w:rPr>
              <w:t>they</w:t>
            </w:r>
            <w:proofErr w:type="gramEnd"/>
            <w:r w:rsidRPr="007514EB">
              <w:rPr>
                <w:rFonts w:ascii="Franklin Gothic Book" w:eastAsia="Times New Roman" w:hAnsi="Franklin Gothic Book" w:cs="Arial"/>
                <w:color w:val="000000"/>
              </w:rPr>
              <w:t xml:space="preserve"> are also energy efficient and quiet.</w:t>
            </w:r>
          </w:p>
          <w:p w14:paraId="38C2DAF1" w14:textId="06C8A968" w:rsidR="006E6A7A" w:rsidRPr="003673DD" w:rsidRDefault="007514EB" w:rsidP="00FF195E">
            <w:pPr>
              <w:pStyle w:val="ListParagraph"/>
              <w:ind w:left="360"/>
              <w:rPr>
                <w:rFonts w:ascii="Franklin Gothic Book" w:eastAsia="Times New Roman" w:hAnsi="Franklin Gothic Book" w:cs="Arial"/>
                <w:color w:val="000000"/>
                <w:sz w:val="22"/>
                <w:szCs w:val="22"/>
                <w:lang w:eastAsia="en-US"/>
              </w:rPr>
            </w:pPr>
            <w:r>
              <w:rPr>
                <w:rFonts w:ascii="Franklin Gothic Book" w:eastAsia="Times New Roman" w:hAnsi="Franklin Gothic Book" w:cs="Arial"/>
                <w:noProof/>
                <w:color w:val="000000"/>
                <w:sz w:val="22"/>
                <w:szCs w:val="22"/>
                <w:lang w:eastAsia="en-US"/>
              </w:rPr>
              <mc:AlternateContent>
                <mc:Choice Requires="wpg">
                  <w:drawing>
                    <wp:anchor distT="0" distB="0" distL="114300" distR="114300" simplePos="0" relativeHeight="251665408" behindDoc="0" locked="0" layoutInCell="1" allowOverlap="1" wp14:anchorId="5B17AB69" wp14:editId="1E710D3C">
                      <wp:simplePos x="0" y="0"/>
                      <wp:positionH relativeFrom="column">
                        <wp:posOffset>-24556</wp:posOffset>
                      </wp:positionH>
                      <wp:positionV relativeFrom="paragraph">
                        <wp:posOffset>156805</wp:posOffset>
                      </wp:positionV>
                      <wp:extent cx="3345084" cy="666115"/>
                      <wp:effectExtent l="0" t="0" r="27305" b="19685"/>
                      <wp:wrapNone/>
                      <wp:docPr id="3" name="Group 3"/>
                      <wp:cNvGraphicFramePr/>
                      <a:graphic xmlns:a="http://schemas.openxmlformats.org/drawingml/2006/main">
                        <a:graphicData uri="http://schemas.microsoft.com/office/word/2010/wordprocessingGroup">
                          <wpg:wgp>
                            <wpg:cNvGrpSpPr/>
                            <wpg:grpSpPr>
                              <a:xfrm>
                                <a:off x="0" y="0"/>
                                <a:ext cx="3345084" cy="666115"/>
                                <a:chOff x="1" y="0"/>
                                <a:chExt cx="3345758" cy="666750"/>
                              </a:xfrm>
                            </wpg:grpSpPr>
                            <wps:wsp>
                              <wps:cNvPr id="4" name="Rectangle 6"/>
                              <wps:cNvSpPr/>
                              <wps:spPr>
                                <a:xfrm>
                                  <a:off x="1" y="0"/>
                                  <a:ext cx="3345758" cy="666750"/>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 name="Picture 9"/>
                                <pic:cNvPicPr>
                                  <a:picLocks noChangeAspect="1"/>
                                </pic:cNvPicPr>
                              </pic:nvPicPr>
                              <pic:blipFill>
                                <a:blip r:embed="rId8" cstate="print">
                                  <a:extLst>
                                    <a:ext uri="{28A0092B-C50C-407E-A947-70E740481C1C}">
                                      <a14:useLocalDpi xmlns:a14="http://schemas.microsoft.com/office/drawing/2010/main" val="0"/>
                                    </a:ext>
                                  </a:extLst>
                                </a:blip>
                                <a:srcRect/>
                                <a:stretch/>
                              </pic:blipFill>
                              <pic:spPr>
                                <a:xfrm>
                                  <a:off x="110574" y="71788"/>
                                  <a:ext cx="429788" cy="580650"/>
                                </a:xfrm>
                                <a:prstGeom prst="rect">
                                  <a:avLst/>
                                </a:prstGeom>
                              </pic:spPr>
                            </pic:pic>
                            <pic:pic xmlns:pic="http://schemas.openxmlformats.org/drawingml/2006/picture">
                              <pic:nvPicPr>
                                <pic:cNvPr id="10" name="Picture 2"/>
                                <pic:cNvPicPr>
                                  <a:picLocks noChangeAspect="1"/>
                                </pic:cNvPicPr>
                              </pic:nvPicPr>
                              <pic:blipFill>
                                <a:blip r:embed="rId9" cstate="print">
                                  <a:extLst>
                                    <a:ext uri="{28A0092B-C50C-407E-A947-70E740481C1C}">
                                      <a14:useLocalDpi xmlns:a14="http://schemas.microsoft.com/office/drawing/2010/main" val="0"/>
                                    </a:ext>
                                  </a:extLst>
                                </a:blip>
                                <a:srcRect/>
                                <a:stretch/>
                              </pic:blipFill>
                              <pic:spPr>
                                <a:xfrm>
                                  <a:off x="665976" y="70659"/>
                                  <a:ext cx="428763" cy="579266"/>
                                </a:xfrm>
                                <a:prstGeom prst="rect">
                                  <a:avLst/>
                                </a:prstGeom>
                              </pic:spPr>
                            </pic:pic>
                          </wpg:wgp>
                        </a:graphicData>
                      </a:graphic>
                      <wp14:sizeRelH relativeFrom="margin">
                        <wp14:pctWidth>0</wp14:pctWidth>
                      </wp14:sizeRelH>
                    </wp:anchor>
                  </w:drawing>
                </mc:Choice>
                <mc:Fallback>
                  <w:pict>
                    <v:group w14:anchorId="216D37BF" id="Group 3" o:spid="_x0000_s1026" style="position:absolute;margin-left:-1.95pt;margin-top:12.35pt;width:263.4pt;height:52.45pt;z-index:251665408;mso-width-relative:margin" coordorigin="" coordsize="33457,6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">
                      <v:rect id="Rectangle 6" o:spid="_x0000_s1027" style="position:absolute;width:33457;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" fillcolor="window" strokecolor="#bfbfb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style="position:absolute;left:1105;top:717;width:4298;height:5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">
                        <v:imagedata r:id="rId10" o:title=""/>
                      </v:shape>
                      <v:shape id="Picture 2" o:spid="_x0000_s1029" type="#_x0000_t75" style="position:absolute;left:6659;top:706;width:4288;height:5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">
                        <v:imagedata r:id="rId11" o:title=""/>
                      </v:shape>
                    </v:group>
                  </w:pict>
                </mc:Fallback>
              </mc:AlternateContent>
            </w:r>
          </w:p>
          <w:p w14:paraId="26561A7B" w14:textId="6E9E8045" w:rsidR="006E6A7A" w:rsidRPr="00054492" w:rsidRDefault="007514EB" w:rsidP="00FF195E">
            <w:pPr>
              <w:rPr>
                <w:rFonts w:ascii="Franklin Gothic Demi" w:hAnsi="Franklin Gothic Demi"/>
                <w:sz w:val="16"/>
                <w:szCs w:val="16"/>
              </w:rPr>
            </w:pPr>
            <w:r>
              <w:rPr>
                <w:rFonts w:ascii="Franklin Gothic Demi" w:hAnsi="Franklin Gothic Demi"/>
                <w:noProof/>
                <w:sz w:val="16"/>
                <w:szCs w:val="16"/>
              </w:rPr>
              <mc:AlternateContent>
                <mc:Choice Requires="wps">
                  <w:drawing>
                    <wp:anchor distT="0" distB="0" distL="114300" distR="114300" simplePos="0" relativeHeight="251666432" behindDoc="0" locked="0" layoutInCell="1" allowOverlap="1" wp14:anchorId="040F32BC" wp14:editId="1AB51B3C">
                      <wp:simplePos x="0" y="0"/>
                      <wp:positionH relativeFrom="column">
                        <wp:posOffset>1271809</wp:posOffset>
                      </wp:positionH>
                      <wp:positionV relativeFrom="paragraph">
                        <wp:posOffset>108649</wp:posOffset>
                      </wp:positionV>
                      <wp:extent cx="1828800" cy="509857"/>
                      <wp:effectExtent l="0" t="0" r="0" b="5080"/>
                      <wp:wrapNone/>
                      <wp:docPr id="14" name="Text Box 14"/>
                      <wp:cNvGraphicFramePr/>
                      <a:graphic xmlns:a="http://schemas.openxmlformats.org/drawingml/2006/main">
                        <a:graphicData uri="http://schemas.microsoft.com/office/word/2010/wordprocessingShape">
                          <wps:wsp>
                            <wps:cNvSpPr txBox="1"/>
                            <wps:spPr>
                              <a:xfrm>
                                <a:off x="0" y="0"/>
                                <a:ext cx="1828800" cy="509857"/>
                              </a:xfrm>
                              <a:prstGeom prst="rect">
                                <a:avLst/>
                              </a:prstGeom>
                              <a:noFill/>
                              <a:ln w="6350">
                                <a:noFill/>
                              </a:ln>
                            </wps:spPr>
                            <wps:txbx>
                              <w:txbxContent>
                                <w:p w14:paraId="03B781BA" w14:textId="60899810" w:rsidR="007514EB" w:rsidRPr="007514EB" w:rsidRDefault="007514EB">
                                  <w:pPr>
                                    <w:rPr>
                                      <w:sz w:val="16"/>
                                      <w:szCs w:val="16"/>
                                    </w:rPr>
                                  </w:pPr>
                                  <w:r w:rsidRPr="007514EB">
                                    <w:rPr>
                                      <w:sz w:val="16"/>
                                      <w:szCs w:val="16"/>
                                    </w:rPr>
                                    <w:t>Properly sealed and insulated heating and cooling ducts can reduce your utility bills by 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0F32BC" id="_x0000_t202" coordsize="21600,21600" o:spt="202" path="m,l,21600r21600,l21600,xe">
                      <v:stroke joinstyle="miter"/>
                      <v:path gradientshapeok="t" o:connecttype="rect"/>
                    </v:shapetype>
                    <v:shape id="Text Box 14" o:spid="_x0000_s1026" type="#_x0000_t202" style="position:absolute;margin-left:100.15pt;margin-top:8.55pt;width:2in;height:40.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" filled="f" stroked="f" strokeweight=".5pt">
                      <v:textbox>
                        <w:txbxContent>
                          <w:p w14:paraId="03B781BA" w14:textId="60899810" w:rsidR="007514EB" w:rsidRPr="007514EB" w:rsidRDefault="007514EB">
                            <w:pPr>
                              <w:rPr>
                                <w:sz w:val="16"/>
                                <w:szCs w:val="16"/>
                              </w:rPr>
                            </w:pPr>
                            <w:r w:rsidRPr="007514EB">
                              <w:rPr>
                                <w:sz w:val="16"/>
                                <w:szCs w:val="16"/>
                              </w:rPr>
                              <w:t>Properly sealed and insulated heating and cooling ducts can reduce your utility bills by 20%</w:t>
                            </w:r>
                          </w:p>
                        </w:txbxContent>
                      </v:textbox>
                    </v:shape>
                  </w:pict>
                </mc:Fallback>
              </mc:AlternateContent>
            </w:r>
          </w:p>
        </w:tc>
      </w:tr>
      <w:tr w:rsidR="006E6A7A" w14:paraId="6FB0F446" w14:textId="77777777" w:rsidTr="007514EB">
        <w:trPr>
          <w:trHeight w:val="2981"/>
        </w:trPr>
        <w:tc>
          <w:tcPr>
            <w:tcW w:w="3150" w:type="dxa"/>
            <w:tcMar>
              <w:top w:w="144" w:type="dxa"/>
              <w:left w:w="115" w:type="dxa"/>
              <w:right w:w="115" w:type="dxa"/>
            </w:tcMar>
          </w:tcPr>
          <w:p w14:paraId="28E99026" w14:textId="77777777" w:rsidR="006E6A7A" w:rsidRDefault="006E6A7A" w:rsidP="00FF195E">
            <w:pPr>
              <w:rPr>
                <w:rFonts w:ascii="Franklin Gothic Demi" w:hAnsi="Franklin Gothic Demi"/>
                <w:sz w:val="72"/>
                <w:szCs w:val="72"/>
              </w:rPr>
            </w:pPr>
            <w:r>
              <w:rPr>
                <w:rFonts w:ascii="Franklin Gothic Demi" w:hAnsi="Franklin Gothic Demi"/>
                <w:noProof/>
                <w:sz w:val="72"/>
                <w:szCs w:val="72"/>
              </w:rPr>
              <w:drawing>
                <wp:inline distT="0" distB="0" distL="0" distR="0" wp14:anchorId="569225CF" wp14:editId="081B49CB">
                  <wp:extent cx="1718945" cy="1739026"/>
                  <wp:effectExtent l="19050" t="19050" r="14605" b="139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2" cstate="print">
                            <a:extLst>
                              <a:ext uri="{28A0092B-C50C-407E-A947-70E740481C1C}">
                                <a14:useLocalDpi xmlns:a14="http://schemas.microsoft.com/office/drawing/2010/main" val="0"/>
                              </a:ext>
                            </a:extLst>
                          </a:blip>
                          <a:srcRect t="32806"/>
                          <a:stretch/>
                        </pic:blipFill>
                        <pic:spPr bwMode="auto">
                          <a:xfrm>
                            <a:off x="0" y="0"/>
                            <a:ext cx="1719072" cy="1739154"/>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5760" w:type="dxa"/>
            <w:tcMar>
              <w:top w:w="144" w:type="dxa"/>
              <w:left w:w="115" w:type="dxa"/>
              <w:right w:w="115" w:type="dxa"/>
            </w:tcMar>
          </w:tcPr>
          <w:p w14:paraId="234BD234" w14:textId="77777777" w:rsidR="006E2FD5" w:rsidRDefault="006E2FD5" w:rsidP="00FF195E">
            <w:pPr>
              <w:pStyle w:val="NormalWeb"/>
              <w:shd w:val="clear" w:color="auto" w:fill="FFFFFF"/>
              <w:spacing w:before="0" w:beforeAutospacing="0" w:after="195" w:afterAutospacing="0"/>
              <w:rPr>
                <w:rFonts w:ascii="Franklin Gothic Demi" w:hAnsi="Franklin Gothic Demi" w:cs="Arial"/>
                <w:color w:val="000000"/>
                <w:sz w:val="40"/>
                <w:szCs w:val="40"/>
              </w:rPr>
            </w:pPr>
            <w:r w:rsidRPr="006E2FD5">
              <w:rPr>
                <w:rFonts w:ascii="Franklin Gothic Demi" w:hAnsi="Franklin Gothic Demi" w:cs="Arial"/>
                <w:color w:val="000000"/>
                <w:sz w:val="40"/>
                <w:szCs w:val="40"/>
              </w:rPr>
              <w:t>W</w:t>
            </w:r>
            <w:r w:rsidR="009273EF">
              <w:rPr>
                <w:rFonts w:ascii="Franklin Gothic Demi" w:hAnsi="Franklin Gothic Demi" w:cs="Arial"/>
                <w:color w:val="000000"/>
                <w:sz w:val="40"/>
                <w:szCs w:val="40"/>
              </w:rPr>
              <w:t>HY?</w:t>
            </w:r>
          </w:p>
          <w:p w14:paraId="5FFFB433" w14:textId="0AE67914" w:rsidR="002E57F3" w:rsidRPr="007E18AD" w:rsidRDefault="007514EB" w:rsidP="001A26F7">
            <w:pPr>
              <w:pStyle w:val="NormalWeb"/>
              <w:shd w:val="clear" w:color="auto" w:fill="FFFFFF"/>
              <w:spacing w:before="0" w:beforeAutospacing="0" w:after="0" w:afterAutospacing="0"/>
              <w:rPr>
                <w:rFonts w:ascii="Arial" w:hAnsi="Arial" w:cs="Arial"/>
                <w:color w:val="000000"/>
                <w:sz w:val="20"/>
                <w:szCs w:val="20"/>
              </w:rPr>
            </w:pPr>
            <w:r w:rsidRPr="007514EB">
              <w:rPr>
                <w:rFonts w:ascii="Franklin Gothic Book" w:hAnsi="Franklin Gothic Book" w:cs="Arial"/>
                <w:color w:val="000000"/>
                <w:sz w:val="22"/>
                <w:szCs w:val="22"/>
              </w:rPr>
              <w:t>Cooking produces water vapor and fumes; it can also release fine particles of grease into the air. Gas stoves may add emissions such as nitrogen dioxide and other combustion byproducts. Kitchen exhaust fans that duct air directly to the outdoors can effectively remove these emissions.</w:t>
            </w:r>
          </w:p>
        </w:tc>
      </w:tr>
      <w:tr w:rsidR="006E6A7A" w14:paraId="6D49BEC2" w14:textId="77777777" w:rsidTr="007514EB">
        <w:tc>
          <w:tcPr>
            <w:tcW w:w="3150" w:type="dxa"/>
            <w:tcMar>
              <w:top w:w="144" w:type="dxa"/>
              <w:left w:w="115" w:type="dxa"/>
              <w:right w:w="115" w:type="dxa"/>
            </w:tcMar>
          </w:tcPr>
          <w:p w14:paraId="729802E9" w14:textId="77777777" w:rsidR="006E6A7A" w:rsidRDefault="006E6A7A" w:rsidP="00FF195E">
            <w:pPr>
              <w:rPr>
                <w:rFonts w:ascii="Franklin Gothic Demi" w:hAnsi="Franklin Gothic Demi"/>
                <w:sz w:val="72"/>
                <w:szCs w:val="72"/>
              </w:rPr>
            </w:pPr>
            <w:r>
              <w:rPr>
                <w:rFonts w:ascii="Franklin Gothic Demi" w:hAnsi="Franklin Gothic Demi"/>
                <w:noProof/>
                <w:sz w:val="72"/>
                <w:szCs w:val="72"/>
              </w:rPr>
              <w:drawing>
                <wp:inline distT="0" distB="0" distL="0" distR="0" wp14:anchorId="773C54E3" wp14:editId="166F5FD5">
                  <wp:extent cx="1719072" cy="362325"/>
                  <wp:effectExtent l="19050" t="19050" r="14605"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3" cstate="print">
                            <a:extLst>
                              <a:ext uri="{28A0092B-C50C-407E-A947-70E740481C1C}">
                                <a14:useLocalDpi xmlns:a14="http://schemas.microsoft.com/office/drawing/2010/main" val="0"/>
                              </a:ext>
                            </a:extLst>
                          </a:blip>
                          <a:srcRect l="21061" r="394"/>
                          <a:stretch/>
                        </pic:blipFill>
                        <pic:spPr bwMode="auto">
                          <a:xfrm>
                            <a:off x="0" y="0"/>
                            <a:ext cx="1719072" cy="362325"/>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5760" w:type="dxa"/>
            <w:tcMar>
              <w:top w:w="144" w:type="dxa"/>
              <w:left w:w="115" w:type="dxa"/>
              <w:right w:w="115" w:type="dxa"/>
            </w:tcMar>
          </w:tcPr>
          <w:p w14:paraId="4CB48A9F" w14:textId="77777777" w:rsidR="006E2FD5" w:rsidRDefault="006E2FD5" w:rsidP="00FF195E">
            <w:pPr>
              <w:pStyle w:val="ListParagraph"/>
              <w:spacing w:after="240"/>
              <w:ind w:left="0"/>
              <w:rPr>
                <w:rFonts w:ascii="Franklin Gothic Demi" w:eastAsia="Times New Roman" w:hAnsi="Franklin Gothic Demi" w:cs="Arial"/>
                <w:color w:val="000000"/>
                <w:sz w:val="40"/>
                <w:szCs w:val="40"/>
                <w:lang w:eastAsia="en-US"/>
              </w:rPr>
            </w:pPr>
            <w:r w:rsidRPr="006E2FD5">
              <w:rPr>
                <w:rFonts w:ascii="Franklin Gothic Demi" w:eastAsia="Times New Roman" w:hAnsi="Franklin Gothic Demi" w:cs="Arial"/>
                <w:color w:val="000000"/>
                <w:sz w:val="40"/>
                <w:szCs w:val="40"/>
                <w:lang w:eastAsia="en-US"/>
              </w:rPr>
              <w:t>H</w:t>
            </w:r>
            <w:r w:rsidR="009273EF">
              <w:rPr>
                <w:rFonts w:ascii="Franklin Gothic Demi" w:eastAsia="Times New Roman" w:hAnsi="Franklin Gothic Demi" w:cs="Arial"/>
                <w:color w:val="000000"/>
                <w:sz w:val="40"/>
                <w:szCs w:val="40"/>
                <w:lang w:eastAsia="en-US"/>
              </w:rPr>
              <w:t>OW?</w:t>
            </w:r>
          </w:p>
          <w:p w14:paraId="6FC413C4" w14:textId="46048A29" w:rsidR="00F2514C" w:rsidRDefault="007514EB" w:rsidP="00120B20">
            <w:pPr>
              <w:pStyle w:val="NormalWeb"/>
              <w:shd w:val="clear" w:color="auto" w:fill="FFFFFF"/>
              <w:spacing w:after="0"/>
              <w:rPr>
                <w:rFonts w:ascii="Franklin Gothic Book" w:hAnsi="Franklin Gothic Book" w:cs="Arial"/>
                <w:color w:val="000000"/>
                <w:sz w:val="22"/>
                <w:szCs w:val="22"/>
              </w:rPr>
            </w:pPr>
            <w:r w:rsidRPr="007514EB">
              <w:rPr>
                <w:rFonts w:ascii="Franklin Gothic Book" w:hAnsi="Franklin Gothic Book" w:cs="Arial"/>
                <w:color w:val="000000"/>
                <w:sz w:val="22"/>
                <w:szCs w:val="22"/>
              </w:rPr>
              <w:t>Some kitchen exhaust fans run continuously; others operate manually as needed, and still others come with multiple-speed settings. Fans should provide at least 5 air changes per hour and meet recommended code requirements for local exhaust and/or whole-house ventilation, if used as such. The fan should be vented to the outdoors rather than into an attic, crawlspace, or space between floors.</w:t>
            </w:r>
          </w:p>
          <w:p w14:paraId="6F9E2341" w14:textId="77777777" w:rsidR="00F2514C" w:rsidRPr="003D422A" w:rsidRDefault="00F2514C" w:rsidP="00FF195E">
            <w:pPr>
              <w:pStyle w:val="NormalWeb"/>
              <w:shd w:val="clear" w:color="auto" w:fill="FFFFFF"/>
              <w:spacing w:before="0" w:beforeAutospacing="0" w:after="0" w:afterAutospacing="0"/>
              <w:rPr>
                <w:rFonts w:ascii="Franklin Gothic Book" w:hAnsi="Franklin Gothic Book" w:cs="Arial"/>
                <w:color w:val="000000"/>
                <w:sz w:val="22"/>
                <w:szCs w:val="22"/>
              </w:rPr>
            </w:pPr>
          </w:p>
          <w:p w14:paraId="64034A64" w14:textId="77777777" w:rsidR="006E6A7A" w:rsidRPr="007730D9" w:rsidRDefault="006E6A7A" w:rsidP="00FF195E">
            <w:pPr>
              <w:rPr>
                <w:rFonts w:ascii="Franklin Gothic Demi" w:hAnsi="Franklin Gothic Demi"/>
                <w:sz w:val="16"/>
                <w:szCs w:val="16"/>
              </w:rPr>
            </w:pPr>
          </w:p>
        </w:tc>
      </w:tr>
    </w:tbl>
    <w:p w14:paraId="41280FEA" w14:textId="5601CD36" w:rsidR="006E6A7A" w:rsidRPr="00F2514C" w:rsidRDefault="006E6A7A" w:rsidP="00F2514C">
      <w:pPr>
        <w:rPr>
          <w:rFonts w:ascii="Franklin Gothic Demi" w:hAnsi="Franklin Gothic Demi"/>
          <w:sz w:val="72"/>
          <w:szCs w:val="72"/>
        </w:rPr>
      </w:pPr>
    </w:p>
    <w:sectPr w:rsidR="006E6A7A" w:rsidRPr="00F2514C" w:rsidSect="00321976">
      <w:headerReference w:type="default" r:id="rId14"/>
      <w:pgSz w:w="12240" w:h="15840"/>
      <w:pgMar w:top="1440" w:right="1440" w:bottom="4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E32B84" w14:textId="77777777" w:rsidR="00A46FCF" w:rsidRDefault="00A46FCF" w:rsidP="006E2FD5">
      <w:pPr>
        <w:spacing w:after="0" w:line="240" w:lineRule="auto"/>
      </w:pPr>
      <w:r>
        <w:separator/>
      </w:r>
    </w:p>
  </w:endnote>
  <w:endnote w:type="continuationSeparator" w:id="0">
    <w:p w14:paraId="53C79239" w14:textId="77777777" w:rsidR="00A46FCF" w:rsidRDefault="00A46FCF" w:rsidP="006E2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6B3E66F-F56F-4095-A862-1015B794D10F}"/>
  </w:font>
  <w:font w:name="SimSun">
    <w:altName w:val="宋体"/>
    <w:panose1 w:val="02010600030101010101"/>
    <w:charset w:val="86"/>
    <w:family w:val="auto"/>
    <w:pitch w:val="variable"/>
    <w:sig w:usb0="00000003" w:usb1="288F0000" w:usb2="00000016" w:usb3="00000000" w:csb0="00040001" w:csb1="00000000"/>
  </w:font>
  <w:font w:name="font783">
    <w:altName w:val="Calibri"/>
    <w:charset w:val="00"/>
    <w:family w:val="auto"/>
    <w:pitch w:val="variable"/>
  </w:font>
  <w:font w:name="Franklin Gothic Demi">
    <w:panose1 w:val="020B0703020102020204"/>
    <w:charset w:val="00"/>
    <w:family w:val="swiss"/>
    <w:pitch w:val="variable"/>
    <w:sig w:usb0="00000287" w:usb1="00000000" w:usb2="00000000" w:usb3="00000000" w:csb0="0000009F" w:csb1="00000000"/>
    <w:embedRegular r:id="rId2" w:fontKey="{0C5ECF1B-58E8-45D6-B032-6E45788E0B05}"/>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embedRegular r:id="rId3" w:fontKey="{B8A13135-B846-42FB-9783-351780AB3147}"/>
  </w:font>
  <w:font w:name="Calibri Light">
    <w:panose1 w:val="020F0302020204030204"/>
    <w:charset w:val="00"/>
    <w:family w:val="swiss"/>
    <w:pitch w:val="variable"/>
    <w:sig w:usb0="E4002EFF" w:usb1="C000247B" w:usb2="00000009" w:usb3="00000000" w:csb0="000001FF" w:csb1="00000000"/>
    <w:embedRegular r:id="rId4" w:fontKey="{F4B16F8A-4E85-4089-A797-4AE4CD44816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3041CE" w14:textId="77777777" w:rsidR="00A46FCF" w:rsidRDefault="00A46FCF" w:rsidP="006E2FD5">
      <w:pPr>
        <w:spacing w:after="0" w:line="240" w:lineRule="auto"/>
      </w:pPr>
      <w:r>
        <w:separator/>
      </w:r>
    </w:p>
  </w:footnote>
  <w:footnote w:type="continuationSeparator" w:id="0">
    <w:p w14:paraId="46F9625D" w14:textId="77777777" w:rsidR="00A46FCF" w:rsidRDefault="00A46FCF" w:rsidP="006E2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AB368" w14:textId="77777777" w:rsidR="006E2FD5" w:rsidRDefault="006E2FD5">
    <w:pPr>
      <w:pStyle w:val="Header"/>
    </w:pPr>
    <w:r>
      <w:rPr>
        <w:noProof/>
      </w:rPr>
      <mc:AlternateContent>
        <mc:Choice Requires="wps">
          <w:drawing>
            <wp:anchor distT="0" distB="0" distL="114300" distR="114300" simplePos="0" relativeHeight="251659264" behindDoc="0" locked="0" layoutInCell="1" allowOverlap="1" wp14:anchorId="7DC37101" wp14:editId="4DD321FF">
              <wp:simplePos x="0" y="0"/>
              <wp:positionH relativeFrom="column">
                <wp:posOffset>-908050</wp:posOffset>
              </wp:positionH>
              <wp:positionV relativeFrom="paragraph">
                <wp:posOffset>-450850</wp:posOffset>
              </wp:positionV>
              <wp:extent cx="7753350" cy="146050"/>
              <wp:effectExtent l="0" t="0" r="0" b="6350"/>
              <wp:wrapNone/>
              <wp:docPr id="9" name="Rectangle 9"/>
              <wp:cNvGraphicFramePr/>
              <a:graphic xmlns:a="http://schemas.openxmlformats.org/drawingml/2006/main">
                <a:graphicData uri="http://schemas.microsoft.com/office/word/2010/wordprocessingShape">
                  <wps:wsp>
                    <wps:cNvSpPr/>
                    <wps:spPr>
                      <a:xfrm>
                        <a:off x="0" y="0"/>
                        <a:ext cx="7753350" cy="1460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B88241" id="Rectangle 9" o:spid="_x0000_s1026" style="position:absolute;margin-left:-71.5pt;margin-top:-35.5pt;width:610.5pt;height:1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" fillcolor="#007934"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0F4D90"/>
    <w:multiLevelType w:val="hybridMultilevel"/>
    <w:tmpl w:val="844CE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8765366"/>
    <w:multiLevelType w:val="hybridMultilevel"/>
    <w:tmpl w:val="569856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A7A"/>
    <w:rsid w:val="00054492"/>
    <w:rsid w:val="000937D2"/>
    <w:rsid w:val="000A17CE"/>
    <w:rsid w:val="000C5241"/>
    <w:rsid w:val="00120B20"/>
    <w:rsid w:val="001410FA"/>
    <w:rsid w:val="001858C4"/>
    <w:rsid w:val="001A26F7"/>
    <w:rsid w:val="001C21E3"/>
    <w:rsid w:val="001D0F8D"/>
    <w:rsid w:val="002E34E5"/>
    <w:rsid w:val="002E57F3"/>
    <w:rsid w:val="00321976"/>
    <w:rsid w:val="00353FA2"/>
    <w:rsid w:val="003673DD"/>
    <w:rsid w:val="003D3796"/>
    <w:rsid w:val="003D422A"/>
    <w:rsid w:val="00483641"/>
    <w:rsid w:val="004E2E36"/>
    <w:rsid w:val="005037C4"/>
    <w:rsid w:val="00515ACF"/>
    <w:rsid w:val="00533671"/>
    <w:rsid w:val="0065016C"/>
    <w:rsid w:val="00684169"/>
    <w:rsid w:val="00696BF4"/>
    <w:rsid w:val="006A2C8A"/>
    <w:rsid w:val="006D754B"/>
    <w:rsid w:val="006E2FD5"/>
    <w:rsid w:val="006E6A7A"/>
    <w:rsid w:val="006F2EDA"/>
    <w:rsid w:val="00736D40"/>
    <w:rsid w:val="00742FC3"/>
    <w:rsid w:val="007514EB"/>
    <w:rsid w:val="0076182B"/>
    <w:rsid w:val="007730D9"/>
    <w:rsid w:val="007D01DC"/>
    <w:rsid w:val="007E18AD"/>
    <w:rsid w:val="007E2DED"/>
    <w:rsid w:val="00874384"/>
    <w:rsid w:val="00892806"/>
    <w:rsid w:val="008C4D91"/>
    <w:rsid w:val="008C65C5"/>
    <w:rsid w:val="00915702"/>
    <w:rsid w:val="009273EF"/>
    <w:rsid w:val="0096444C"/>
    <w:rsid w:val="00A46FCF"/>
    <w:rsid w:val="00AB413B"/>
    <w:rsid w:val="00B81DD1"/>
    <w:rsid w:val="00C015E0"/>
    <w:rsid w:val="00C01934"/>
    <w:rsid w:val="00C11A3D"/>
    <w:rsid w:val="00C745C6"/>
    <w:rsid w:val="00C759BA"/>
    <w:rsid w:val="00D81488"/>
    <w:rsid w:val="00DA11CE"/>
    <w:rsid w:val="00DB2510"/>
    <w:rsid w:val="00DB33D3"/>
    <w:rsid w:val="00DB3C27"/>
    <w:rsid w:val="00DD0CCB"/>
    <w:rsid w:val="00DF3FAA"/>
    <w:rsid w:val="00E550CF"/>
    <w:rsid w:val="00E6759E"/>
    <w:rsid w:val="00F2514C"/>
    <w:rsid w:val="00F4203B"/>
    <w:rsid w:val="00F726C1"/>
    <w:rsid w:val="00F813CB"/>
    <w:rsid w:val="00F83E60"/>
    <w:rsid w:val="00FE5835"/>
    <w:rsid w:val="00FF19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9427BD"/>
  <w15:chartTrackingRefBased/>
  <w15:docId w15:val="{9C6784A7-4667-4431-9C8A-A588489EA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E6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6E6A7A"/>
    <w:pPr>
      <w:suppressAutoHyphens/>
      <w:spacing w:after="0" w:line="240" w:lineRule="auto"/>
      <w:ind w:left="720"/>
    </w:pPr>
    <w:rPr>
      <w:rFonts w:ascii="Calibri" w:eastAsia="SimSun" w:hAnsi="Calibri" w:cs="font783"/>
      <w:sz w:val="24"/>
      <w:szCs w:val="24"/>
      <w:lang w:eastAsia="ar-SA"/>
    </w:rPr>
  </w:style>
  <w:style w:type="paragraph" w:styleId="NormalWeb">
    <w:name w:val="Normal (Web)"/>
    <w:basedOn w:val="Normal"/>
    <w:uiPriority w:val="99"/>
    <w:unhideWhenUsed/>
    <w:rsid w:val="006E6A7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E2F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2FD5"/>
  </w:style>
  <w:style w:type="paragraph" w:styleId="Footer">
    <w:name w:val="footer"/>
    <w:basedOn w:val="Normal"/>
    <w:link w:val="FooterChar"/>
    <w:uiPriority w:val="99"/>
    <w:unhideWhenUsed/>
    <w:rsid w:val="006E2F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148</Words>
  <Characters>849</Characters>
  <Application>Microsoft Office Word</Application>
  <DocSecurity>0</DocSecurity>
  <Lines>7</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mture</dc:creator>
  <cp:keywords/>
  <dc:description/>
  <cp:lastModifiedBy>Kiolbasa, Edward J</cp:lastModifiedBy>
  <cp:revision>2</cp:revision>
  <dcterms:created xsi:type="dcterms:W3CDTF">2022-04-27T20:46:00Z</dcterms:created>
  <dcterms:modified xsi:type="dcterms:W3CDTF">2022-04-27T20:46:00Z</dcterms:modified>
</cp:coreProperties>
</file>